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E8F721" w14:textId="77777777" w:rsidR="00366A83" w:rsidRPr="00133B12" w:rsidRDefault="00366A83" w:rsidP="00366A83">
      <w:pPr>
        <w:rPr>
          <w:b/>
          <w:bCs/>
          <w:sz w:val="36"/>
          <w:szCs w:val="36"/>
        </w:rPr>
      </w:pPr>
      <w:r w:rsidRPr="00133B12">
        <w:rPr>
          <w:b/>
          <w:bCs/>
          <w:sz w:val="36"/>
          <w:szCs w:val="36"/>
        </w:rPr>
        <w:t>About Us</w:t>
      </w:r>
    </w:p>
    <w:p w14:paraId="165D7D17" w14:textId="77777777" w:rsidR="00366A83" w:rsidRPr="00B55412" w:rsidRDefault="00366A83" w:rsidP="00366A83">
      <w:pPr>
        <w:rPr>
          <w:sz w:val="28"/>
          <w:szCs w:val="28"/>
        </w:rPr>
      </w:pPr>
      <w:r w:rsidRPr="00B55412">
        <w:rPr>
          <w:sz w:val="28"/>
          <w:szCs w:val="28"/>
        </w:rPr>
        <w:t xml:space="preserve">New Sarawak Tribune is a local </w:t>
      </w:r>
      <w:proofErr w:type="spellStart"/>
      <w:r w:rsidRPr="00B55412">
        <w:rPr>
          <w:sz w:val="28"/>
          <w:szCs w:val="28"/>
        </w:rPr>
        <w:t>Sarawakian</w:t>
      </w:r>
      <w:proofErr w:type="spellEnd"/>
      <w:r w:rsidRPr="00B55412">
        <w:rPr>
          <w:sz w:val="28"/>
          <w:szCs w:val="28"/>
        </w:rPr>
        <w:t xml:space="preserve"> newspaper that highlights Sarawak-centric news and other stories of relevance to Sarawak.</w:t>
      </w:r>
      <w:r w:rsidRPr="00B55412">
        <w:rPr>
          <w:sz w:val="28"/>
          <w:szCs w:val="28"/>
        </w:rPr>
        <w:br/>
        <w:t>Today, New Sarawak Tribune focuses on happenings in Sarawak’s cities, towns and small places no matter how remote these are and events of relevance in other states of Malaysia and other countries.</w:t>
      </w:r>
    </w:p>
    <w:p w14:paraId="1B949581" w14:textId="77777777" w:rsidR="00366A83" w:rsidRPr="00B55412" w:rsidRDefault="00366A83" w:rsidP="00366A83">
      <w:pPr>
        <w:rPr>
          <w:sz w:val="28"/>
          <w:szCs w:val="28"/>
        </w:rPr>
      </w:pPr>
      <w:r w:rsidRPr="00B55412">
        <w:rPr>
          <w:sz w:val="28"/>
          <w:szCs w:val="28"/>
        </w:rPr>
        <w:t xml:space="preserve">The e-paper edition is made available with our readers in mind — who prefer to read online, on-the-go and who are unable to get the printed copy. It is also for the convenience of </w:t>
      </w:r>
      <w:proofErr w:type="spellStart"/>
      <w:r w:rsidRPr="00B55412">
        <w:rPr>
          <w:sz w:val="28"/>
          <w:szCs w:val="28"/>
        </w:rPr>
        <w:t>Sarawakians</w:t>
      </w:r>
      <w:proofErr w:type="spellEnd"/>
      <w:r w:rsidRPr="00B55412">
        <w:rPr>
          <w:sz w:val="28"/>
          <w:szCs w:val="28"/>
        </w:rPr>
        <w:t xml:space="preserve"> abroad and those who wish to read Sarawak-centric news.</w:t>
      </w:r>
    </w:p>
    <w:p w14:paraId="3F24697E" w14:textId="77777777" w:rsidR="007F2461" w:rsidRDefault="007F2461">
      <w:bookmarkStart w:id="0" w:name="_GoBack"/>
      <w:bookmarkEnd w:id="0"/>
    </w:p>
    <w:sectPr w:rsidR="007F24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859"/>
    <w:rsid w:val="00366A83"/>
    <w:rsid w:val="007F2461"/>
    <w:rsid w:val="00EF78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A7C49B-D644-4EA6-B4A6-8E2F47624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6A83"/>
    <w:rPr>
      <w:rFonts w:asciiTheme="minorHAnsi" w:hAnsiTheme="minorHAnsi" w:cstheme="minorBidi"/>
      <w:sz w:val="22"/>
      <w:szCs w:val="22"/>
      <w:lang w:val="en-M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87</Words>
  <Characters>500</Characters>
  <Application>Microsoft Office Word</Application>
  <DocSecurity>0</DocSecurity>
  <Lines>4</Lines>
  <Paragraphs>1</Paragraphs>
  <ScaleCrop>false</ScaleCrop>
  <Company/>
  <LinksUpToDate>false</LinksUpToDate>
  <CharactersWithSpaces>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Aliaa Syamimi Binti Jamali</dc:creator>
  <cp:keywords/>
  <dc:description/>
  <cp:lastModifiedBy>Aliaa Syamimi Binti Jamali</cp:lastModifiedBy>
  <cp:revision>2</cp:revision>
  <dcterms:created xsi:type="dcterms:W3CDTF">2019-12-16T03:20:00Z</dcterms:created>
  <dcterms:modified xsi:type="dcterms:W3CDTF">2019-12-16T03:20:00Z</dcterms:modified>
</cp:coreProperties>
</file>